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E5" w:rsidRDefault="00DD11E5" w:rsidP="00DD11E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D11E5">
        <w:rPr>
          <w:rFonts w:ascii="Times New Roman" w:hAnsi="Times New Roman" w:cs="Times New Roman"/>
          <w:b/>
        </w:rPr>
        <w:t xml:space="preserve">СПИСОК ОРГАНИЗАЦИЙ, </w:t>
      </w:r>
    </w:p>
    <w:p w:rsidR="003A67FE" w:rsidRDefault="00DD11E5" w:rsidP="00DD11E5">
      <w:pPr>
        <w:jc w:val="center"/>
        <w:rPr>
          <w:rFonts w:ascii="Times New Roman" w:hAnsi="Times New Roman" w:cs="Times New Roman"/>
          <w:b/>
        </w:rPr>
      </w:pPr>
      <w:r w:rsidRPr="00DD11E5">
        <w:rPr>
          <w:rFonts w:ascii="Times New Roman" w:hAnsi="Times New Roman" w:cs="Times New Roman"/>
          <w:b/>
        </w:rPr>
        <w:t>ОКАЗЫВАЮЩИХ МЕДИЦИНСКУЮ И ПСИХОЛОГИЧЕСКУЮ ПОМОЩЬ ПРИ КРИЗИСНЫХ ЧС НА ТЕРРИТОРИИ НОВООСКОЛЬСКОГО ГОРОДСКОГО ОКРУГА</w:t>
      </w:r>
    </w:p>
    <w:p w:rsidR="00DD11E5" w:rsidRPr="00DD11E5" w:rsidRDefault="00DD11E5" w:rsidP="00DD11E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5253"/>
        <w:gridCol w:w="2887"/>
        <w:gridCol w:w="2861"/>
        <w:gridCol w:w="3396"/>
      </w:tblGrid>
      <w:tr w:rsidR="00DD11E5" w:rsidTr="006546D7">
        <w:tc>
          <w:tcPr>
            <w:tcW w:w="14786" w:type="dxa"/>
            <w:gridSpan w:val="5"/>
          </w:tcPr>
          <w:p w:rsidR="00DD11E5" w:rsidRDefault="00DD11E5" w:rsidP="00DD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Новооскольский городской округ</w:t>
            </w:r>
          </w:p>
          <w:p w:rsidR="00DD11E5" w:rsidRPr="00DD11E5" w:rsidRDefault="00DD11E5" w:rsidP="00DD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7A" w:rsidTr="00DD11E5">
        <w:tc>
          <w:tcPr>
            <w:tcW w:w="389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3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ОГБУЗ «Новооскольская центральная районная больница»</w:t>
            </w:r>
          </w:p>
        </w:tc>
        <w:tc>
          <w:tcPr>
            <w:tcW w:w="2887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309640 Белгородская область</w:t>
            </w:r>
          </w:p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г.Новый Оскол</w:t>
            </w:r>
          </w:p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ул.Ливенская</w:t>
            </w:r>
            <w:proofErr w:type="spellEnd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, д.124</w:t>
            </w:r>
          </w:p>
        </w:tc>
        <w:tc>
          <w:tcPr>
            <w:tcW w:w="2861" w:type="dxa"/>
          </w:tcPr>
          <w:p w:rsidR="006B547A" w:rsidRPr="003F638B" w:rsidRDefault="003F638B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Елфимова Марина Владимировна</w:t>
            </w:r>
          </w:p>
        </w:tc>
        <w:tc>
          <w:tcPr>
            <w:tcW w:w="3396" w:type="dxa"/>
          </w:tcPr>
          <w:p w:rsidR="006B547A" w:rsidRPr="00DD11E5" w:rsidRDefault="0011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E5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4" w:history="1">
              <w:r w:rsidRPr="00DD11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http://noskol-crb.belzdrav.ru/contacts.php</w:t>
              </w:r>
            </w:hyperlink>
            <w:r w:rsidRPr="00DD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0B1D" w:rsidRPr="00DD11E5" w:rsidRDefault="0011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тел. 8(47233)4-32-54</w:t>
            </w:r>
          </w:p>
          <w:p w:rsidR="00110B1D" w:rsidRPr="00DD11E5" w:rsidRDefault="0011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DD11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nocrb</w:t>
            </w:r>
            <w:proofErr w:type="spellEnd"/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B547A" w:rsidTr="00DD11E5">
        <w:tc>
          <w:tcPr>
            <w:tcW w:w="389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3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Новооскольского городского округа</w:t>
            </w:r>
          </w:p>
        </w:tc>
        <w:tc>
          <w:tcPr>
            <w:tcW w:w="2887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309640 Белгородская область</w:t>
            </w:r>
          </w:p>
          <w:p w:rsidR="006B547A" w:rsidRPr="003F638B" w:rsidRDefault="006B547A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г.Новый Оскол ул.Володарского д.26</w:t>
            </w:r>
          </w:p>
        </w:tc>
        <w:tc>
          <w:tcPr>
            <w:tcW w:w="2861" w:type="dxa"/>
          </w:tcPr>
          <w:p w:rsidR="006B547A" w:rsidRPr="003F638B" w:rsidRDefault="003F638B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Нехаев</w:t>
            </w:r>
            <w:proofErr w:type="spellEnd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3396" w:type="dxa"/>
          </w:tcPr>
          <w:p w:rsidR="006B547A" w:rsidRPr="00DD11E5" w:rsidRDefault="0011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E5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5" w:history="1">
              <w:r w:rsidRPr="00DD11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http://edunoskol.ru/</w:t>
              </w:r>
            </w:hyperlink>
          </w:p>
          <w:p w:rsidR="00110B1D" w:rsidRPr="00DD11E5" w:rsidRDefault="0011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тел. 8(47233)4-50-90</w:t>
            </w:r>
          </w:p>
          <w:p w:rsidR="00110B1D" w:rsidRPr="00DD11E5" w:rsidRDefault="0011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: uo@edunoskol.ru</w:t>
            </w:r>
          </w:p>
        </w:tc>
      </w:tr>
      <w:tr w:rsidR="006B547A" w:rsidTr="00DD11E5">
        <w:tc>
          <w:tcPr>
            <w:tcW w:w="389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3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</w:t>
            </w:r>
            <w:r w:rsidR="003F638B" w:rsidRPr="003F63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етних и защите их прав при администрации Новооскольского городского округа</w:t>
            </w:r>
          </w:p>
        </w:tc>
        <w:tc>
          <w:tcPr>
            <w:tcW w:w="2887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309640 Белгородская область</w:t>
            </w:r>
          </w:p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г.Новый Оскол ул. Мая, д.2</w:t>
            </w:r>
          </w:p>
        </w:tc>
        <w:tc>
          <w:tcPr>
            <w:tcW w:w="2861" w:type="dxa"/>
          </w:tcPr>
          <w:p w:rsidR="006B547A" w:rsidRPr="003F638B" w:rsidRDefault="003F638B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Шипило</w:t>
            </w:r>
            <w:proofErr w:type="spellEnd"/>
            <w:r w:rsidRPr="003F638B">
              <w:rPr>
                <w:rFonts w:ascii="Times New Roman" w:hAnsi="Times New Roman" w:cs="Times New Roman"/>
                <w:sz w:val="28"/>
                <w:szCs w:val="28"/>
              </w:rPr>
              <w:t xml:space="preserve"> Андрей Григорьевич</w:t>
            </w:r>
          </w:p>
        </w:tc>
        <w:tc>
          <w:tcPr>
            <w:tcW w:w="3396" w:type="dxa"/>
          </w:tcPr>
          <w:p w:rsidR="006B547A" w:rsidRPr="00DD11E5" w:rsidRDefault="008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тел.: 8(47233)4-70-10</w:t>
            </w:r>
          </w:p>
          <w:p w:rsidR="00DD11E5" w:rsidRPr="00DD11E5" w:rsidRDefault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эл. почта: shipilo@no.belregion.ru</w:t>
            </w:r>
          </w:p>
        </w:tc>
      </w:tr>
      <w:tr w:rsidR="006B547A" w:rsidTr="00DD11E5">
        <w:tc>
          <w:tcPr>
            <w:tcW w:w="389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3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8B">
              <w:rPr>
                <w:rFonts w:ascii="Times New Roman" w:hAnsi="Times New Roman" w:cs="Times New Roman"/>
                <w:sz w:val="28"/>
                <w:szCs w:val="28"/>
              </w:rPr>
              <w:t>ОМВД России по Новооскольскому городскому округу</w:t>
            </w:r>
          </w:p>
        </w:tc>
        <w:tc>
          <w:tcPr>
            <w:tcW w:w="2887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38B" w:rsidRPr="003F638B" w:rsidRDefault="003F638B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6B547A" w:rsidRPr="003F638B" w:rsidRDefault="006B547A" w:rsidP="003F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6B547A" w:rsidRPr="00DD11E5" w:rsidRDefault="008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телефон дежурной части: 8(47233)</w:t>
            </w:r>
            <w:r w:rsidR="00DD11E5" w:rsidRPr="00DD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1E5">
              <w:rPr>
                <w:rFonts w:ascii="Times New Roman" w:hAnsi="Times New Roman" w:cs="Times New Roman"/>
                <w:sz w:val="28"/>
                <w:szCs w:val="28"/>
              </w:rPr>
              <w:t>4-48-56</w:t>
            </w:r>
          </w:p>
          <w:p w:rsidR="00DD11E5" w:rsidRPr="00DD11E5" w:rsidRDefault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47A" w:rsidRDefault="006B547A"/>
    <w:sectPr w:rsidR="006B547A" w:rsidSect="006B5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7A"/>
    <w:rsid w:val="00110B1D"/>
    <w:rsid w:val="003A67FE"/>
    <w:rsid w:val="003F638B"/>
    <w:rsid w:val="004F5531"/>
    <w:rsid w:val="006B547A"/>
    <w:rsid w:val="00827C8D"/>
    <w:rsid w:val="00D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255B1-DEDA-48D3-94C0-262A2CAE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10B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noskol.ru/" TargetMode="External"/><Relationship Id="rId4" Type="http://schemas.openxmlformats.org/officeDocument/2006/relationships/hyperlink" Target="http://noskol-crb.belzdrav.ru/contact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o.gridasova</dc:creator>
  <cp:lastModifiedBy>11</cp:lastModifiedBy>
  <cp:revision>2</cp:revision>
  <cp:lastPrinted>2020-04-21T13:36:00Z</cp:lastPrinted>
  <dcterms:created xsi:type="dcterms:W3CDTF">2020-04-21T13:39:00Z</dcterms:created>
  <dcterms:modified xsi:type="dcterms:W3CDTF">2020-04-21T13:39:00Z</dcterms:modified>
</cp:coreProperties>
</file>